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25" w:rsidRPr="007F5694" w:rsidRDefault="008D62AC" w:rsidP="00146025">
      <w:pPr>
        <w:pBdr>
          <w:bottom w:val="single" w:sz="4" w:space="1" w:color="auto"/>
        </w:pBdr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 xml:space="preserve">DQM </w:t>
      </w:r>
      <w:r w:rsidR="00146025" w:rsidRPr="007F5694">
        <w:rPr>
          <w:b/>
          <w:i/>
          <w:sz w:val="24"/>
        </w:rPr>
        <w:t xml:space="preserve">Checklist for Processing External Data Requests </w:t>
      </w:r>
    </w:p>
    <w:p w:rsidR="00146025" w:rsidRDefault="00146025" w:rsidP="00146025">
      <w:pPr>
        <w:pStyle w:val="ListParagraph"/>
        <w:rPr>
          <w:sz w:val="28"/>
          <w:szCs w:val="28"/>
        </w:rPr>
      </w:pPr>
    </w:p>
    <w:p w:rsidR="00EE2772" w:rsidRPr="00146025" w:rsidRDefault="00146025" w:rsidP="007F56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46025">
        <w:rPr>
          <w:sz w:val="28"/>
          <w:szCs w:val="28"/>
        </w:rPr>
        <w:t xml:space="preserve">Check </w:t>
      </w:r>
      <w:r w:rsidR="008D62AC">
        <w:rPr>
          <w:sz w:val="28"/>
          <w:szCs w:val="28"/>
        </w:rPr>
        <w:t xml:space="preserve">MOU hard folder to ensure its validity and </w:t>
      </w:r>
      <w:r w:rsidRPr="00146025">
        <w:rPr>
          <w:sz w:val="28"/>
          <w:szCs w:val="28"/>
        </w:rPr>
        <w:t>any notes prior to putting request into metastorm</w:t>
      </w:r>
    </w:p>
    <w:p w:rsidR="00146025" w:rsidRPr="00146025" w:rsidRDefault="00146025" w:rsidP="007F56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46025">
        <w:rPr>
          <w:sz w:val="28"/>
          <w:szCs w:val="28"/>
        </w:rPr>
        <w:t>Request that headers be sent from the staff that pulled the data</w:t>
      </w:r>
    </w:p>
    <w:p w:rsidR="00146025" w:rsidRPr="00146025" w:rsidRDefault="00146025" w:rsidP="007F56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46025">
        <w:rPr>
          <w:sz w:val="28"/>
          <w:szCs w:val="28"/>
        </w:rPr>
        <w:t>Save the headers with the backup of the ftp data</w:t>
      </w:r>
    </w:p>
    <w:p w:rsidR="00146025" w:rsidRPr="00146025" w:rsidRDefault="00146025" w:rsidP="007F56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46025">
        <w:rPr>
          <w:sz w:val="28"/>
          <w:szCs w:val="28"/>
        </w:rPr>
        <w:t>Compare the headers to the MOU and the notes in the MOU folder</w:t>
      </w:r>
    </w:p>
    <w:p w:rsidR="00146025" w:rsidRPr="00146025" w:rsidRDefault="00146025" w:rsidP="007F56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46025">
        <w:rPr>
          <w:sz w:val="28"/>
          <w:szCs w:val="28"/>
        </w:rPr>
        <w:t>Drop files</w:t>
      </w:r>
    </w:p>
    <w:p w:rsidR="00146025" w:rsidRDefault="00146025" w:rsidP="007F56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46025">
        <w:rPr>
          <w:sz w:val="28"/>
          <w:szCs w:val="28"/>
        </w:rPr>
        <w:t>File Checklist in MOU hard folder</w:t>
      </w:r>
    </w:p>
    <w:p w:rsidR="007F5694" w:rsidRDefault="007F5694" w:rsidP="007F5694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F5694" w:rsidTr="008D62AC">
        <w:trPr>
          <w:trHeight w:val="1143"/>
        </w:trPr>
        <w:tc>
          <w:tcPr>
            <w:tcW w:w="4428" w:type="dxa"/>
          </w:tcPr>
          <w:p w:rsidR="007F5694" w:rsidRDefault="007F5694" w:rsidP="00BF7907">
            <w:pPr>
              <w:pStyle w:val="ListParagraph"/>
              <w:ind w:left="0"/>
              <w:rPr>
                <w:sz w:val="28"/>
                <w:szCs w:val="28"/>
              </w:rPr>
            </w:pPr>
            <w:r w:rsidRPr="00700470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 xml:space="preserve"> Data Provided: </w:t>
            </w:r>
          </w:p>
        </w:tc>
        <w:tc>
          <w:tcPr>
            <w:tcW w:w="4428" w:type="dxa"/>
            <w:vMerge w:val="restart"/>
          </w:tcPr>
          <w:p w:rsidR="007F5694" w:rsidRDefault="007F5694" w:rsidP="00BF7907">
            <w:pPr>
              <w:pStyle w:val="ListParagraph"/>
              <w:ind w:left="0"/>
              <w:rPr>
                <w:sz w:val="28"/>
                <w:szCs w:val="28"/>
              </w:rPr>
            </w:pPr>
            <w:r w:rsidRPr="00146025">
              <w:rPr>
                <w:szCs w:val="28"/>
              </w:rPr>
              <w:t>Notes:</w:t>
            </w:r>
          </w:p>
        </w:tc>
      </w:tr>
      <w:tr w:rsidR="007F5694" w:rsidTr="008D62AC">
        <w:trPr>
          <w:trHeight w:val="1618"/>
        </w:trPr>
        <w:tc>
          <w:tcPr>
            <w:tcW w:w="4428" w:type="dxa"/>
          </w:tcPr>
          <w:p w:rsidR="007F5694" w:rsidRDefault="007F5694" w:rsidP="00BF7907">
            <w:pPr>
              <w:pStyle w:val="ListParagraph"/>
              <w:ind w:left="0"/>
              <w:rPr>
                <w:sz w:val="28"/>
                <w:szCs w:val="28"/>
              </w:rPr>
            </w:pPr>
            <w:r w:rsidRPr="007F5694">
              <w:rPr>
                <w:sz w:val="18"/>
                <w:szCs w:val="18"/>
              </w:rPr>
              <w:t>Staff Signature:</w:t>
            </w:r>
          </w:p>
        </w:tc>
        <w:tc>
          <w:tcPr>
            <w:tcW w:w="4428" w:type="dxa"/>
            <w:vMerge/>
          </w:tcPr>
          <w:p w:rsidR="007F5694" w:rsidRDefault="007F5694" w:rsidP="00BF790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7F5694" w:rsidRPr="007F5694" w:rsidRDefault="007F5694" w:rsidP="007F5694">
      <w:pPr>
        <w:rPr>
          <w:sz w:val="28"/>
          <w:szCs w:val="28"/>
        </w:rPr>
      </w:pPr>
    </w:p>
    <w:sectPr w:rsidR="007F5694" w:rsidRPr="007F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861A5"/>
    <w:multiLevelType w:val="hybridMultilevel"/>
    <w:tmpl w:val="69BCD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13283"/>
    <w:multiLevelType w:val="hybridMultilevel"/>
    <w:tmpl w:val="26D41CB0"/>
    <w:lvl w:ilvl="0" w:tplc="BB2AAE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421F6"/>
    <w:multiLevelType w:val="hybridMultilevel"/>
    <w:tmpl w:val="7FA8DB40"/>
    <w:lvl w:ilvl="0" w:tplc="40FC8B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25"/>
    <w:rsid w:val="00146025"/>
    <w:rsid w:val="007F5694"/>
    <w:rsid w:val="0082537E"/>
    <w:rsid w:val="008D62AC"/>
    <w:rsid w:val="009F5F31"/>
    <w:rsid w:val="00D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4602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0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2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460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0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lockText">
    <w:name w:val="Block Text"/>
    <w:basedOn w:val="Normal"/>
    <w:rsid w:val="00146025"/>
    <w:pPr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clear" w:color="auto" w:fill="CCCCCC"/>
      <w:spacing w:after="0" w:line="240" w:lineRule="auto"/>
      <w:ind w:left="432" w:right="432"/>
    </w:pPr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14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4602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0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2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460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0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lockText">
    <w:name w:val="Block Text"/>
    <w:basedOn w:val="Normal"/>
    <w:rsid w:val="00146025"/>
    <w:pPr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clear" w:color="auto" w:fill="CCCCCC"/>
      <w:spacing w:after="0" w:line="240" w:lineRule="auto"/>
      <w:ind w:left="432" w:right="432"/>
    </w:pPr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14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Nesmith</dc:creator>
  <cp:lastModifiedBy>Kim Nesmith</cp:lastModifiedBy>
  <cp:revision>2</cp:revision>
  <cp:lastPrinted>2015-10-09T16:02:00Z</cp:lastPrinted>
  <dcterms:created xsi:type="dcterms:W3CDTF">2016-09-12T18:07:00Z</dcterms:created>
  <dcterms:modified xsi:type="dcterms:W3CDTF">2016-09-12T18:07:00Z</dcterms:modified>
</cp:coreProperties>
</file>